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A" w:rsidRPr="00C11DFD" w:rsidRDefault="00C7672A" w:rsidP="00C7672A">
      <w:pPr>
        <w:spacing w:after="0" w:line="240" w:lineRule="auto"/>
        <w:ind w:right="-5"/>
        <w:jc w:val="center"/>
        <w:rPr>
          <w:rFonts w:ascii="Times New Roman" w:hAnsi="Times New Roman"/>
          <w:noProof/>
          <w:sz w:val="24"/>
          <w:szCs w:val="24"/>
        </w:rPr>
      </w:pPr>
      <w:r w:rsidRPr="00C11DFD">
        <w:rPr>
          <w:rFonts w:ascii="Times New Roman" w:hAnsi="Times New Roman"/>
          <w:noProof/>
          <w:sz w:val="24"/>
          <w:szCs w:val="24"/>
        </w:rPr>
        <w:t xml:space="preserve">Государственное бюджетное общеобразовательное учреждение </w:t>
      </w:r>
    </w:p>
    <w:p w:rsidR="00C7672A" w:rsidRPr="00C11DFD" w:rsidRDefault="00C7672A" w:rsidP="00C7672A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11DFD">
        <w:rPr>
          <w:rFonts w:ascii="Times New Roman" w:hAnsi="Times New Roman"/>
          <w:noProof/>
          <w:sz w:val="24"/>
          <w:szCs w:val="24"/>
        </w:rPr>
        <w:t xml:space="preserve">Свердловской области </w:t>
      </w:r>
      <w:r w:rsidRPr="00C11DFD">
        <w:rPr>
          <w:rFonts w:ascii="Times New Roman" w:hAnsi="Times New Roman"/>
          <w:color w:val="000000"/>
          <w:spacing w:val="-5"/>
          <w:sz w:val="24"/>
          <w:szCs w:val="24"/>
        </w:rPr>
        <w:t xml:space="preserve">«Екатеринбургская </w:t>
      </w:r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 xml:space="preserve">школа-интернат № 13, </w:t>
      </w:r>
    </w:p>
    <w:p w:rsidR="00C7672A" w:rsidRPr="00C11DFD" w:rsidRDefault="00C7672A" w:rsidP="00C7672A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gramStart"/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>реализующая</w:t>
      </w:r>
      <w:proofErr w:type="gramEnd"/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 xml:space="preserve"> адаптированные основные общеобразовательные программы» </w:t>
      </w:r>
    </w:p>
    <w:p w:rsidR="00C7672A" w:rsidRPr="00C11DFD" w:rsidRDefault="00C7672A" w:rsidP="00C7672A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 xml:space="preserve">ул. </w:t>
      </w:r>
      <w:proofErr w:type="gramStart"/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>Республиканская</w:t>
      </w:r>
      <w:proofErr w:type="gramEnd"/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>,  д. 1,  г. Екатеринбург,  620042</w:t>
      </w:r>
    </w:p>
    <w:p w:rsidR="00C7672A" w:rsidRPr="00C11DFD" w:rsidRDefault="00C7672A" w:rsidP="00C767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DFD">
        <w:rPr>
          <w:rFonts w:ascii="Times New Roman" w:hAnsi="Times New Roman"/>
          <w:color w:val="000000"/>
          <w:spacing w:val="-7"/>
          <w:sz w:val="24"/>
          <w:szCs w:val="24"/>
        </w:rPr>
        <w:t xml:space="preserve">тел./факс (343) 330-87-00,  </w:t>
      </w:r>
      <w:hyperlink r:id="rId6" w:history="1">
        <w:r w:rsidRPr="00C11DFD">
          <w:rPr>
            <w:rStyle w:val="a7"/>
            <w:rFonts w:ascii="Times New Roman" w:hAnsi="Times New Roman"/>
            <w:sz w:val="24"/>
            <w:szCs w:val="24"/>
            <w:lang w:val="en-US"/>
          </w:rPr>
          <w:t>internat</w:t>
        </w:r>
        <w:r w:rsidRPr="00C11DFD">
          <w:rPr>
            <w:rStyle w:val="a7"/>
            <w:rFonts w:ascii="Times New Roman" w:hAnsi="Times New Roman"/>
            <w:sz w:val="24"/>
            <w:szCs w:val="24"/>
          </w:rPr>
          <w:t>126@</w:t>
        </w:r>
        <w:r w:rsidRPr="00C11DF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C11DF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C11DF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1DFD">
        <w:rPr>
          <w:rFonts w:ascii="Times New Roman" w:hAnsi="Times New Roman"/>
          <w:sz w:val="24"/>
          <w:szCs w:val="24"/>
        </w:rPr>
        <w:t xml:space="preserve"> </w:t>
      </w:r>
    </w:p>
    <w:p w:rsidR="00C7672A" w:rsidRPr="00C11DFD" w:rsidRDefault="00C7672A" w:rsidP="00C7672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Cs w:val="24"/>
        </w:rPr>
      </w:pPr>
    </w:p>
    <w:p w:rsidR="00C7672A" w:rsidRDefault="00C7672A" w:rsidP="00C7672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C7672A" w:rsidRDefault="00C7672A" w:rsidP="00C7672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приказом директора </w:t>
      </w:r>
    </w:p>
    <w:p w:rsidR="00C7672A" w:rsidRDefault="00C7672A" w:rsidP="00C7672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№86-о/д от 01.09.2023 г.</w:t>
      </w:r>
    </w:p>
    <w:p w:rsidR="00C7672A" w:rsidRDefault="00C7672A" w:rsidP="00C76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72A" w:rsidRPr="00C7672A" w:rsidRDefault="00C7672A" w:rsidP="00C7672A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C7672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График работы  кружков  и  секций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01"/>
        <w:gridCol w:w="901"/>
        <w:gridCol w:w="856"/>
        <w:gridCol w:w="1358"/>
        <w:gridCol w:w="1474"/>
        <w:gridCol w:w="1361"/>
        <w:gridCol w:w="1843"/>
        <w:gridCol w:w="1417"/>
        <w:gridCol w:w="851"/>
        <w:gridCol w:w="1353"/>
      </w:tblGrid>
      <w:tr w:rsidR="00C7672A" w:rsidRPr="00C7672A" w:rsidTr="00C7672A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ФИО  ПДО,</w:t>
            </w:r>
          </w:p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Название  кружка, секции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Пед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нагр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Кол-во</w:t>
            </w:r>
          </w:p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уч-ся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Понед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Вторн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Четв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Пятн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Суббота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2A" w:rsidRPr="00C7672A" w:rsidRDefault="00C7672A" w:rsidP="00C7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Воскр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</w:tr>
      <w:tr w:rsidR="00C7672A" w:rsidRPr="00C7672A" w:rsidTr="00A273F8">
        <w:trPr>
          <w:trHeight w:val="1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Дмитриева  Лариса  Владимировна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«Школа  конферансье»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15.30-16.30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(5д,8б,8г, 9а,9б)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14.30-15.30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15.30-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(5д,8б,8г,9а,9б)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rPr>
          <w:trHeight w:val="51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Финк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Владимир Викторович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Художественная обработка камня,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Художественная керамика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(9)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65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26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14.00-16.00 (5б,5в)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16.00-18.00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(8б9г)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13.00-14.00(1е)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(7а9а8г)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(5д7б9б)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(3а)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16.00-18.00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13.00-14.00 (1в1б)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13.00-14.00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(4г)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(1а)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(5е)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(8б 9г)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</w:p>
        </w:tc>
      </w:tr>
      <w:tr w:rsidR="00C7672A" w:rsidRPr="00C7672A" w:rsidTr="00C7672A">
        <w:trPr>
          <w:trHeight w:val="9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ФИО  ПДО,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Название  кружка, секции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Пед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нагр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Кол-во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уч-ся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Понед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Вторн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Четв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Пятн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Суббота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Воскр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Буслаев  Андрей  Николаевич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ИЗО</w:t>
            </w:r>
            <w:proofErr w:type="gramEnd"/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студия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(5е9б7б6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6а5в)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(3б3д)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(2а2в)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(2а2в)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Малькова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Наталья Анатольевна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Баскетбол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14.45-16.15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(5а,7а,7б,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8б,9б,10б,5б)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14.45-16.15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(5а,7а,7б,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8б,9б,10б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,5б)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Матлашевский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Виктор Алексеевич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Техническое моделирование и макетирование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14.00-16.00(5е)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(5а,5г)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(7а,7б)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(5а,5г)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(7а,7б)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Крапивченко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Елена Степановна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Театр танца «РАДУГА»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13.00-14.00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14.40-15.40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(2а)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15.40-16.40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(10б)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13.00-14.00 (4б4в)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(5б,5в)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16.00-18.00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(8б,9бг)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13.00-14.00 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(4бв)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(5бв)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(2а)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(10б)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12.00-13.00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(2б)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14.45-15.45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(9а10а)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0216A8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Понамарев Анатолий Владимирович</w:t>
            </w:r>
          </w:p>
          <w:p w:rsidR="000216A8" w:rsidRPr="00C7672A" w:rsidRDefault="000216A8" w:rsidP="00F8496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«Основы ювелирного мастерства»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14.00-16.00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(5а5г)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(5д7г)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14.00-16.00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(4в7а)</w:t>
            </w: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A8" w:rsidRPr="00C7672A" w:rsidRDefault="000216A8" w:rsidP="00F8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C7672A" w:rsidRDefault="00C767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01"/>
        <w:gridCol w:w="901"/>
        <w:gridCol w:w="856"/>
        <w:gridCol w:w="1358"/>
        <w:gridCol w:w="1474"/>
        <w:gridCol w:w="1361"/>
        <w:gridCol w:w="1843"/>
        <w:gridCol w:w="1417"/>
        <w:gridCol w:w="851"/>
        <w:gridCol w:w="1353"/>
      </w:tblGrid>
      <w:tr w:rsidR="00C7672A" w:rsidRPr="00C7672A" w:rsidTr="00DC3DF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ФИО  ПДО,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Название  кружка, секции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Пед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нагр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Кол-во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уч-ся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Понед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Вторн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Четв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Пятн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Суббота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Воскр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8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Аззалиева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Гульнур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Эркиндековна</w:t>
            </w:r>
            <w:proofErr w:type="spellEnd"/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Гончарное дело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(</w:t>
            </w:r>
            <w:proofErr w:type="spellStart"/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Глинопластика</w:t>
            </w:r>
            <w:proofErr w:type="spellEnd"/>
            <w:r w:rsidRPr="00C7672A">
              <w:rPr>
                <w:rFonts w:ascii="Times New Roman" w:eastAsia="Times New Roman" w:hAnsi="Times New Roman"/>
                <w:b/>
                <w:sz w:val="23"/>
                <w:szCs w:val="23"/>
              </w:rPr>
              <w:t>)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12.00-13.00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(3д)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13.00-14.00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(4В)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(4б)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(3а 1гр)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  <w:p w:rsidR="000216A8" w:rsidRPr="00C7672A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12.00-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14.00  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(4в)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(3а 2гр)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14.00  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15.30-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(1б)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16.30-17.30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(1д)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16.00-17.00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(3а 1гр)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12.00-13.00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(2в)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13.00-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14.00  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(3д)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(2б)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15.00-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(3а 2гр)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Богдашова</w:t>
            </w:r>
            <w:proofErr w:type="spellEnd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 Надежда Викторовна</w:t>
            </w:r>
          </w:p>
          <w:p w:rsidR="000216A8" w:rsidRDefault="000216A8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Pr="000216A8" w:rsidRDefault="000216A8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216A8">
              <w:rPr>
                <w:rFonts w:ascii="Times New Roman" w:eastAsia="Times New Roman" w:hAnsi="Times New Roman"/>
                <w:b/>
                <w:sz w:val="23"/>
                <w:szCs w:val="23"/>
              </w:rPr>
              <w:t>«Школьный музей»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17.00.-18.00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(5е,6б,7а, 7б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  <w:p w:rsidR="000216A8" w:rsidRPr="00C7672A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17.00.-18.00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(5е,6б,7а, 7б</w:t>
            </w:r>
            <w:proofErr w:type="gramEnd"/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Проценко Юлия Сергеевна</w:t>
            </w:r>
          </w:p>
          <w:p w:rsidR="00C7672A" w:rsidRPr="00C7672A" w:rsidRDefault="000216A8" w:rsidP="000216A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216A8">
              <w:rPr>
                <w:rFonts w:ascii="Times New Roman" w:eastAsia="Times New Roman" w:hAnsi="Times New Roman"/>
                <w:b/>
                <w:sz w:val="23"/>
                <w:szCs w:val="23"/>
              </w:rPr>
              <w:t>«Школьный театр»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17.00-18.30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1.30</w:t>
            </w:r>
          </w:p>
          <w:p w:rsidR="000216A8" w:rsidRPr="00C7672A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17.00-18.30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7672A" w:rsidRPr="00C7672A" w:rsidTr="00A273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 xml:space="preserve">11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Евсеева Татьяна Викторовна</w:t>
            </w:r>
          </w:p>
          <w:p w:rsidR="00C7672A" w:rsidRPr="00C7672A" w:rsidRDefault="00C7672A" w:rsidP="00A273F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0216A8" w:rsidRDefault="000216A8" w:rsidP="00A27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216A8">
              <w:rPr>
                <w:rFonts w:ascii="Times New Roman" w:eastAsia="Times New Roman" w:hAnsi="Times New Roman"/>
                <w:b/>
                <w:sz w:val="23"/>
                <w:szCs w:val="23"/>
              </w:rPr>
              <w:t>«Сити-фермерство»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16.30-18.30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(5г,5е,8г)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16.30-18.30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(6б,8а,8г)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16.30-18.30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(6б,8а,8г)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0216A8" w:rsidRDefault="000216A8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16.30-18.30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(5г,5е,8г)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14.15-15.15</w:t>
            </w: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7672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2A" w:rsidRPr="00C7672A" w:rsidRDefault="00C7672A" w:rsidP="00A2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80158" w:rsidRPr="00C7672A" w:rsidRDefault="000216A8">
      <w:pPr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18C52C6" wp14:editId="6F5052EA">
            <wp:simplePos x="0" y="0"/>
            <wp:positionH relativeFrom="column">
              <wp:posOffset>7528560</wp:posOffset>
            </wp:positionH>
            <wp:positionV relativeFrom="paragraph">
              <wp:posOffset>247015</wp:posOffset>
            </wp:positionV>
            <wp:extent cx="1749425" cy="76771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ан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158" w:rsidRPr="00C7672A" w:rsidSect="00754C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38F"/>
    <w:multiLevelType w:val="hybridMultilevel"/>
    <w:tmpl w:val="3B4C1D06"/>
    <w:lvl w:ilvl="0" w:tplc="DE9832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70ED"/>
    <w:multiLevelType w:val="hybridMultilevel"/>
    <w:tmpl w:val="6B344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D5C"/>
    <w:multiLevelType w:val="hybridMultilevel"/>
    <w:tmpl w:val="8F1EEF00"/>
    <w:lvl w:ilvl="0" w:tplc="6E58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51FE9"/>
    <w:multiLevelType w:val="hybridMultilevel"/>
    <w:tmpl w:val="D55A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5F10"/>
    <w:multiLevelType w:val="hybridMultilevel"/>
    <w:tmpl w:val="47D6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46734"/>
    <w:multiLevelType w:val="hybridMultilevel"/>
    <w:tmpl w:val="C3C4EB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2A"/>
    <w:rsid w:val="000216A8"/>
    <w:rsid w:val="00C7672A"/>
    <w:rsid w:val="00D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2A"/>
    <w:pPr>
      <w:ind w:left="720"/>
      <w:contextualSpacing/>
    </w:pPr>
  </w:style>
  <w:style w:type="table" w:styleId="a4">
    <w:name w:val="Table Grid"/>
    <w:basedOn w:val="a1"/>
    <w:uiPriority w:val="59"/>
    <w:rsid w:val="00C7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2A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C76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2A"/>
    <w:pPr>
      <w:ind w:left="720"/>
      <w:contextualSpacing/>
    </w:pPr>
  </w:style>
  <w:style w:type="table" w:styleId="a4">
    <w:name w:val="Table Grid"/>
    <w:basedOn w:val="a1"/>
    <w:uiPriority w:val="59"/>
    <w:rsid w:val="00C7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2A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C7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1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2023-10-12T09:49:00Z</dcterms:created>
  <dcterms:modified xsi:type="dcterms:W3CDTF">2023-10-12T09:57:00Z</dcterms:modified>
</cp:coreProperties>
</file>